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EF" w:rsidRPr="00850A9A" w:rsidRDefault="001852EF" w:rsidP="000B03EC">
      <w:pPr>
        <w:spacing w:line="23" w:lineRule="atLeast"/>
        <w:ind w:firstLine="0"/>
        <w:rPr>
          <w:rFonts w:ascii="Times New Roman" w:hAnsi="Times New Roman"/>
          <w:b/>
        </w:rPr>
      </w:pPr>
      <w:r w:rsidRPr="00850A9A">
        <w:rPr>
          <w:rFonts w:ascii="Times New Roman" w:hAnsi="Times New Roman"/>
          <w:b/>
        </w:rPr>
        <w:t>Семинар 2. Политико-территориальное устройство России и проблема регионального развития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2D6BBD"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: закрепить знания об эволюции административно- и политико-территориальном делении страны в контексте общей истории и географии страны, выработать навыки в определении подходов к осуществлению новых сеток ПТД России, охарактеризовать проблемы современного деления страны и указать направления и принципы его изменения; закрепить роль географии в этой реформе и осуществлении мероприятий пространственного развития страны </w:t>
      </w:r>
    </w:p>
    <w:p w:rsidR="001852EF" w:rsidRPr="00FB3323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p w:rsidR="001852EF" w:rsidRPr="00850A9A" w:rsidRDefault="001852EF" w:rsidP="000B03EC">
      <w:pPr>
        <w:spacing w:line="23" w:lineRule="atLeast"/>
        <w:ind w:firstLine="0"/>
        <w:jc w:val="center"/>
        <w:rPr>
          <w:rFonts w:ascii="Times New Roman" w:hAnsi="Times New Roman"/>
          <w:i/>
        </w:rPr>
      </w:pPr>
      <w:r w:rsidRPr="00850A9A">
        <w:rPr>
          <w:rFonts w:ascii="Times New Roman" w:hAnsi="Times New Roman"/>
          <w:i/>
        </w:rPr>
        <w:t>Вопросы к обсуждению</w:t>
      </w:r>
    </w:p>
    <w:p w:rsidR="001852EF" w:rsidRPr="00FB3323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FB3323">
        <w:rPr>
          <w:rFonts w:ascii="Times New Roman" w:hAnsi="Times New Roman"/>
        </w:rPr>
        <w:t xml:space="preserve">1. История </w:t>
      </w:r>
      <w:r>
        <w:rPr>
          <w:rFonts w:ascii="Times New Roman" w:hAnsi="Times New Roman"/>
        </w:rPr>
        <w:t>регионального раз</w:t>
      </w:r>
      <w:r w:rsidRPr="00FB3323">
        <w:rPr>
          <w:rFonts w:ascii="Times New Roman" w:hAnsi="Times New Roman"/>
        </w:rPr>
        <w:t>деления России (</w:t>
      </w:r>
      <w:r>
        <w:rPr>
          <w:rFonts w:ascii="Times New Roman" w:hAnsi="Times New Roman"/>
        </w:rPr>
        <w:t xml:space="preserve">административные </w:t>
      </w:r>
      <w:r w:rsidRPr="00FB3323">
        <w:rPr>
          <w:rFonts w:ascii="Times New Roman" w:hAnsi="Times New Roman"/>
        </w:rPr>
        <w:t xml:space="preserve">реформы Петра </w:t>
      </w:r>
      <w:r w:rsidRPr="00FB3323">
        <w:rPr>
          <w:rFonts w:ascii="Times New Roman" w:hAnsi="Times New Roman"/>
          <w:lang w:val="en-US"/>
        </w:rPr>
        <w:t>I</w:t>
      </w:r>
      <w:r w:rsidRPr="00FB3323">
        <w:rPr>
          <w:rFonts w:ascii="Times New Roman" w:hAnsi="Times New Roman"/>
        </w:rPr>
        <w:t xml:space="preserve">, Екатерины </w:t>
      </w:r>
      <w:r w:rsidRPr="00FB3323">
        <w:rPr>
          <w:rFonts w:ascii="Times New Roman" w:hAnsi="Times New Roman"/>
          <w:lang w:val="en-US"/>
        </w:rPr>
        <w:t>II</w:t>
      </w:r>
      <w:r w:rsidRPr="00FB3323">
        <w:rPr>
          <w:rFonts w:ascii="Times New Roman" w:hAnsi="Times New Roman"/>
        </w:rPr>
        <w:t>, советского периода до войны и после войны): основные принципы, недостатки, необходимость трансформации</w:t>
      </w:r>
    </w:p>
    <w:p w:rsidR="001852EF" w:rsidRPr="00FB3323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FB3323">
        <w:rPr>
          <w:rFonts w:ascii="Times New Roman" w:hAnsi="Times New Roman"/>
        </w:rPr>
        <w:t>2. Современное политико-административное деление России: особенности и проблемы (регионы, выделенные по национальному и административному принципу, матрёшечный принцип, объединение регионов</w:t>
      </w:r>
      <w:r>
        <w:rPr>
          <w:rFonts w:ascii="Times New Roman" w:hAnsi="Times New Roman"/>
        </w:rPr>
        <w:t xml:space="preserve"> и пр.</w:t>
      </w:r>
      <w:r w:rsidRPr="00FB3323">
        <w:rPr>
          <w:rFonts w:ascii="Times New Roman" w:hAnsi="Times New Roman"/>
        </w:rPr>
        <w:t>)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FB3323">
        <w:rPr>
          <w:rFonts w:ascii="Times New Roman" w:hAnsi="Times New Roman"/>
        </w:rPr>
        <w:t xml:space="preserve">3. Предложения по оптимизации современного политико-территориального устройства страны </w:t>
      </w:r>
      <w:r>
        <w:rPr>
          <w:rFonts w:ascii="Times New Roman" w:hAnsi="Times New Roman"/>
        </w:rPr>
        <w:t>в контексте решения проблемы пространственного развития России и решения социально-экономических вопросов ее регионов.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 Роль географической науки в реформе политико-территориального устройства страны.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850A9A">
        <w:rPr>
          <w:rFonts w:ascii="Times New Roman" w:hAnsi="Times New Roman"/>
          <w:b/>
        </w:rPr>
        <w:t>СЕМИНАР ВКЛЮЧАЕТ</w:t>
      </w:r>
      <w:r>
        <w:rPr>
          <w:rFonts w:ascii="Times New Roman" w:hAnsi="Times New Roman"/>
        </w:rPr>
        <w:t>: 1) устный диалог «преподаватель – студенты» по первым – двум вопросам; 2) выполнение докладов и показ презентаций по третьему вопросу; 3) выполнение самостоятельной работы – эссе (по четвертому вопросу), после проведения семинара.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p w:rsidR="001852EF" w:rsidRPr="00850A9A" w:rsidRDefault="001852EF" w:rsidP="000B03EC">
      <w:pPr>
        <w:spacing w:line="23" w:lineRule="atLeast"/>
        <w:ind w:firstLine="0"/>
        <w:jc w:val="center"/>
        <w:rPr>
          <w:rFonts w:ascii="Times New Roman" w:hAnsi="Times New Roman"/>
          <w:i/>
        </w:rPr>
      </w:pPr>
      <w:r w:rsidRPr="00850A9A">
        <w:rPr>
          <w:rFonts w:ascii="Times New Roman" w:hAnsi="Times New Roman"/>
          <w:i/>
        </w:rPr>
        <w:t>Задание на выполнение докладов: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Ознакомиться и доложить об основных предложениях различных авторов в области проведения реформы ПТД страны (по статьям Д.В. Заяца, Б.Т. Лагутенко, Л.М. Корытного, М.З. Юрьева, проект «Агломерации» (статья Письменной и Костенко), В.В. Жириновского, вариант Совета по изучению производительных сил (СОПС) – 28 губерний и пр.). 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Укажите принципы ПТД страны, на которые указывает каждый из авторов. В чем, на Ваш взгляд, заключается преимущества и недостатки их вариантов деления? Что мы можем уже сейчас использовать? </w:t>
      </w:r>
    </w:p>
    <w:p w:rsidR="001852EF" w:rsidRPr="00CD6AFA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 Презентация с картами деления обязательна!</w:t>
      </w:r>
    </w:p>
    <w:p w:rsidR="001852EF" w:rsidRPr="00FB3323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p w:rsidR="001852EF" w:rsidRPr="002D6BBD" w:rsidRDefault="001852EF" w:rsidP="000B03EC">
      <w:pPr>
        <w:spacing w:line="23" w:lineRule="atLeast"/>
        <w:ind w:firstLine="0"/>
        <w:jc w:val="center"/>
        <w:rPr>
          <w:rFonts w:ascii="Times New Roman" w:hAnsi="Times New Roman"/>
          <w:b/>
        </w:rPr>
      </w:pPr>
      <w:r w:rsidRPr="002D6BBD">
        <w:rPr>
          <w:rFonts w:ascii="Times New Roman" w:hAnsi="Times New Roman"/>
          <w:b/>
        </w:rPr>
        <w:t>Рекомендованная литература</w:t>
      </w:r>
    </w:p>
    <w:p w:rsidR="001852EF" w:rsidRPr="00FB3323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FB3323">
        <w:rPr>
          <w:rFonts w:ascii="Times New Roman" w:hAnsi="Times New Roman"/>
        </w:rPr>
        <w:t xml:space="preserve">Гладкий Ю.Н. Россия в лабиринтах географической среды. СПб., 2006. С. 183 – 205. 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FB3323">
        <w:rPr>
          <w:rFonts w:ascii="Times New Roman" w:hAnsi="Times New Roman"/>
        </w:rPr>
        <w:t>Гришин В.И. Реформирование государственно-территориального устройства России: проблемы и перспективы</w:t>
      </w:r>
      <w:r>
        <w:rPr>
          <w:rFonts w:ascii="Times New Roman" w:hAnsi="Times New Roman"/>
        </w:rPr>
        <w:t xml:space="preserve"> // Производительные силы и социально-экономическая динамика</w:t>
      </w:r>
      <w:r w:rsidRPr="00FB3323">
        <w:rPr>
          <w:rFonts w:ascii="Times New Roman" w:hAnsi="Times New Roman"/>
        </w:rPr>
        <w:t xml:space="preserve">: тр. всерос. конф. М., 2007. С. 76 – 81 </w:t>
      </w:r>
    </w:p>
    <w:p w:rsidR="001852EF" w:rsidRPr="00107656" w:rsidRDefault="001852EF" w:rsidP="000B03EC">
      <w:pPr>
        <w:spacing w:line="23" w:lineRule="atLeast"/>
        <w:ind w:firstLine="0"/>
        <w:rPr>
          <w:rFonts w:ascii="Times New Roman" w:hAnsi="Times New Roman"/>
          <w:lang w:val="en-US"/>
        </w:rPr>
      </w:pPr>
      <w:r w:rsidRPr="00FB3323">
        <w:rPr>
          <w:rFonts w:ascii="Times New Roman" w:hAnsi="Times New Roman"/>
        </w:rPr>
        <w:t xml:space="preserve">Евдокимов С.И. Административно-территориальные преобразования в России: оценка и исторического опыта [электронный ресурс]. </w:t>
      </w:r>
      <w:r w:rsidRPr="00FB3323">
        <w:rPr>
          <w:rFonts w:ascii="Times New Roman" w:hAnsi="Times New Roman"/>
          <w:lang w:val="en-US"/>
        </w:rPr>
        <w:t xml:space="preserve">URL: </w:t>
      </w:r>
      <w:r w:rsidRPr="00107656">
        <w:rPr>
          <w:rFonts w:ascii="Times New Roman" w:hAnsi="Times New Roman"/>
          <w:lang w:val="en-US"/>
        </w:rPr>
        <w:t>http://izd.pskgu.ru/projects/pgu/storage/prj/prj_10/prj_10_04.pdf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FB3323">
        <w:rPr>
          <w:rFonts w:ascii="Times New Roman" w:hAnsi="Times New Roman"/>
        </w:rPr>
        <w:t>Заяц Д.В. Как нам лучше поделить Россию, или Россия по- … // География. 2002. №13. С. 21 – 28.</w:t>
      </w:r>
    </w:p>
    <w:p w:rsidR="001852EF" w:rsidRPr="00FB3323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Кистанов В.В. Объединение регионов России. Преимущества для управления и предпринимательства. М.: Экономика, 2007. 151 с. </w:t>
      </w:r>
    </w:p>
    <w:p w:rsidR="001852EF" w:rsidRPr="00107656" w:rsidRDefault="001852EF" w:rsidP="000B03EC">
      <w:pPr>
        <w:spacing w:line="23" w:lineRule="atLeast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Колоткин М.Н. Возможные сценарии реформирования административно-территориального деления России: сибирский вариант </w:t>
      </w:r>
      <w:r w:rsidRPr="00FB3323">
        <w:rPr>
          <w:rFonts w:ascii="Times New Roman" w:hAnsi="Times New Roman"/>
        </w:rPr>
        <w:t xml:space="preserve">[электронный ресурс]. </w:t>
      </w:r>
      <w:r w:rsidRPr="00FB3323">
        <w:rPr>
          <w:rFonts w:ascii="Times New Roman" w:hAnsi="Times New Roman"/>
          <w:lang w:val="en-US"/>
        </w:rPr>
        <w:t>URL:</w:t>
      </w:r>
      <w:r w:rsidRPr="00107656">
        <w:rPr>
          <w:rFonts w:ascii="Times New Roman" w:hAnsi="Times New Roman"/>
          <w:lang w:val="en-US"/>
        </w:rPr>
        <w:t xml:space="preserve"> http://cyberleninka.ru/article/n/vozmozhnye-stsenarii-reformirovaniya-administrativno-territorialnogo-deleniya-rossii-sibirskiy-variant</w:t>
      </w:r>
    </w:p>
    <w:p w:rsidR="001852EF" w:rsidRPr="00FB3323" w:rsidRDefault="001852EF" w:rsidP="000B03EC">
      <w:pPr>
        <w:spacing w:line="23" w:lineRule="atLeast"/>
        <w:ind w:firstLine="0"/>
        <w:rPr>
          <w:rFonts w:ascii="Times New Roman" w:hAnsi="Times New Roman"/>
          <w:b/>
        </w:rPr>
      </w:pPr>
      <w:r w:rsidRPr="00FB3323">
        <w:rPr>
          <w:rFonts w:ascii="Times New Roman" w:hAnsi="Times New Roman"/>
        </w:rPr>
        <w:t xml:space="preserve">Корытный Л.М. Административно-территориальное деление России: бассейновый вариант [электронный ресурс]. </w:t>
      </w:r>
      <w:r w:rsidRPr="00FB3323">
        <w:rPr>
          <w:rFonts w:ascii="Times New Roman" w:hAnsi="Times New Roman"/>
          <w:lang w:val="en-US"/>
        </w:rPr>
        <w:t>URL</w:t>
      </w:r>
      <w:r w:rsidRPr="007D2346">
        <w:rPr>
          <w:rFonts w:ascii="Times New Roman" w:hAnsi="Times New Roman"/>
        </w:rPr>
        <w:t>:</w:t>
      </w:r>
      <w:r w:rsidRPr="00FB3323">
        <w:rPr>
          <w:rFonts w:ascii="Times New Roman" w:hAnsi="Times New Roman"/>
        </w:rPr>
        <w:t xml:space="preserve"> http://www.izdatgeo.ru/pdf/gipr/2006-4/29.pdf</w:t>
      </w:r>
    </w:p>
    <w:p w:rsidR="001852EF" w:rsidRPr="00FB3323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FB3323">
        <w:rPr>
          <w:rFonts w:ascii="Times New Roman" w:hAnsi="Times New Roman"/>
        </w:rPr>
        <w:t xml:space="preserve">Лагутенко Б.Т. Как обустроить «асимметричную» Россию? [электронный ресурс]. </w:t>
      </w:r>
      <w:r w:rsidRPr="00FB3323">
        <w:rPr>
          <w:rFonts w:ascii="Times New Roman" w:hAnsi="Times New Roman"/>
          <w:lang w:val="en-US"/>
        </w:rPr>
        <w:t>URL</w:t>
      </w:r>
      <w:r w:rsidRPr="00FB3323">
        <w:rPr>
          <w:rFonts w:ascii="Times New Roman" w:hAnsi="Times New Roman"/>
        </w:rPr>
        <w:t>: http://www.ng.ru/ideas/2000-10-24/8_assim.html</w:t>
      </w:r>
    </w:p>
    <w:p w:rsidR="001852EF" w:rsidRPr="002D6BBD" w:rsidRDefault="001852EF" w:rsidP="000B03EC">
      <w:pPr>
        <w:spacing w:line="23" w:lineRule="atLeast"/>
        <w:ind w:firstLine="0"/>
        <w:rPr>
          <w:rFonts w:ascii="Times New Roman" w:hAnsi="Times New Roman"/>
          <w:lang w:val="en-US"/>
        </w:rPr>
      </w:pPr>
      <w:r w:rsidRPr="00107656">
        <w:rPr>
          <w:rFonts w:ascii="Times New Roman" w:hAnsi="Times New Roman"/>
        </w:rPr>
        <w:t>Новый вариант административно-территориального деления России: 28 губерний</w:t>
      </w:r>
      <w:r>
        <w:rPr>
          <w:rFonts w:ascii="Times New Roman" w:hAnsi="Times New Roman"/>
        </w:rPr>
        <w:t xml:space="preserve"> (вариант СОПСа) </w:t>
      </w:r>
      <w:r w:rsidRPr="00FB3323">
        <w:rPr>
          <w:rFonts w:ascii="Times New Roman" w:hAnsi="Times New Roman"/>
        </w:rPr>
        <w:t xml:space="preserve">[электронный ресурс]. </w:t>
      </w:r>
      <w:r w:rsidRPr="00FB3323">
        <w:rPr>
          <w:rFonts w:ascii="Times New Roman" w:hAnsi="Times New Roman"/>
          <w:lang w:val="en-US"/>
        </w:rPr>
        <w:t>URL:</w:t>
      </w:r>
      <w:r w:rsidRPr="00107656">
        <w:rPr>
          <w:rFonts w:ascii="Times New Roman" w:hAnsi="Times New Roman"/>
          <w:lang w:val="en-US"/>
        </w:rPr>
        <w:t xml:space="preserve"> </w:t>
      </w:r>
      <w:r w:rsidRPr="002D6BBD">
        <w:rPr>
          <w:rFonts w:ascii="Times New Roman" w:hAnsi="Times New Roman"/>
          <w:lang w:val="en-US"/>
        </w:rPr>
        <w:t>http://viperson.ru/articles/novyy-variant-administrativno-territorialnogo-deleniya-rossii-28-guberniy</w:t>
      </w:r>
    </w:p>
    <w:p w:rsidR="001852EF" w:rsidRPr="007D2346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FB3323">
        <w:rPr>
          <w:rFonts w:ascii="Times New Roman" w:hAnsi="Times New Roman"/>
        </w:rPr>
        <w:t xml:space="preserve">Письменная Е., Костенко Н. Передел России // Ведомости. 2010. 16 ноября [электронный ресурс]. </w:t>
      </w:r>
      <w:r w:rsidRPr="00FB3323">
        <w:rPr>
          <w:rFonts w:ascii="Times New Roman" w:hAnsi="Times New Roman"/>
          <w:lang w:val="en-US"/>
        </w:rPr>
        <w:t>URL</w:t>
      </w:r>
      <w:r w:rsidRPr="007D2346">
        <w:rPr>
          <w:rFonts w:ascii="Times New Roman" w:hAnsi="Times New Roman"/>
        </w:rPr>
        <w:t xml:space="preserve">: </w:t>
      </w:r>
      <w:r w:rsidRPr="00FB3323">
        <w:rPr>
          <w:rFonts w:ascii="Times New Roman" w:hAnsi="Times New Roman"/>
          <w:lang w:val="en-US"/>
        </w:rPr>
        <w:t>http</w:t>
      </w:r>
      <w:r w:rsidRPr="007D2346">
        <w:rPr>
          <w:rFonts w:ascii="Times New Roman" w:hAnsi="Times New Roman"/>
        </w:rPr>
        <w:t>://</w:t>
      </w:r>
      <w:r w:rsidRPr="00FB3323">
        <w:rPr>
          <w:rFonts w:ascii="Times New Roman" w:hAnsi="Times New Roman"/>
          <w:lang w:val="en-US"/>
        </w:rPr>
        <w:t>www</w:t>
      </w:r>
      <w:r w:rsidRPr="007D2346">
        <w:rPr>
          <w:rFonts w:ascii="Times New Roman" w:hAnsi="Times New Roman"/>
        </w:rPr>
        <w:t>.</w:t>
      </w:r>
      <w:r w:rsidRPr="00FB3323">
        <w:rPr>
          <w:rFonts w:ascii="Times New Roman" w:hAnsi="Times New Roman"/>
          <w:lang w:val="en-US"/>
        </w:rPr>
        <w:t>vedomosti</w:t>
      </w:r>
      <w:r w:rsidRPr="007D2346">
        <w:rPr>
          <w:rFonts w:ascii="Times New Roman" w:hAnsi="Times New Roman"/>
        </w:rPr>
        <w:t>.</w:t>
      </w:r>
      <w:r w:rsidRPr="00FB3323">
        <w:rPr>
          <w:rFonts w:ascii="Times New Roman" w:hAnsi="Times New Roman"/>
          <w:lang w:val="en-US"/>
        </w:rPr>
        <w:t>ru</w:t>
      </w:r>
      <w:r w:rsidRPr="007D2346">
        <w:rPr>
          <w:rFonts w:ascii="Times New Roman" w:hAnsi="Times New Roman"/>
        </w:rPr>
        <w:t>/</w:t>
      </w:r>
      <w:r w:rsidRPr="00FB3323">
        <w:rPr>
          <w:rFonts w:ascii="Times New Roman" w:hAnsi="Times New Roman"/>
          <w:lang w:val="en-US"/>
        </w:rPr>
        <w:t>newspaper</w:t>
      </w:r>
      <w:r w:rsidRPr="007D2346">
        <w:rPr>
          <w:rFonts w:ascii="Times New Roman" w:hAnsi="Times New Roman"/>
        </w:rPr>
        <w:t>/</w:t>
      </w:r>
      <w:r w:rsidRPr="00FB3323">
        <w:rPr>
          <w:rFonts w:ascii="Times New Roman" w:hAnsi="Times New Roman"/>
          <w:lang w:val="en-US"/>
        </w:rPr>
        <w:t>article</w:t>
      </w:r>
      <w:r w:rsidRPr="007D2346">
        <w:rPr>
          <w:rFonts w:ascii="Times New Roman" w:hAnsi="Times New Roman"/>
        </w:rPr>
        <w:t>/249680/</w:t>
      </w:r>
      <w:r w:rsidRPr="00FB3323">
        <w:rPr>
          <w:rFonts w:ascii="Times New Roman" w:hAnsi="Times New Roman"/>
          <w:lang w:val="en-US"/>
        </w:rPr>
        <w:t>peredel</w:t>
      </w:r>
      <w:r w:rsidRPr="007D2346">
        <w:rPr>
          <w:rFonts w:ascii="Times New Roman" w:hAnsi="Times New Roman"/>
        </w:rPr>
        <w:t>_</w:t>
      </w:r>
      <w:r w:rsidRPr="00FB3323">
        <w:rPr>
          <w:rFonts w:ascii="Times New Roman" w:hAnsi="Times New Roman"/>
          <w:lang w:val="en-US"/>
        </w:rPr>
        <w:t>rossii</w:t>
      </w:r>
    </w:p>
    <w:p w:rsidR="001852EF" w:rsidRPr="00FB3323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FB3323">
        <w:rPr>
          <w:rFonts w:ascii="Times New Roman" w:hAnsi="Times New Roman"/>
        </w:rPr>
        <w:t xml:space="preserve">Подгорная Е.А. Государственно-территориальное устройство России: тенденции развития // Проблемы современной экономики. 2010. №4 [электронный ресурс]. </w:t>
      </w:r>
      <w:r w:rsidRPr="00FB3323">
        <w:rPr>
          <w:rFonts w:ascii="Times New Roman" w:hAnsi="Times New Roman"/>
          <w:lang w:val="en-US"/>
        </w:rPr>
        <w:t>URL</w:t>
      </w:r>
      <w:r w:rsidRPr="00FB3323">
        <w:rPr>
          <w:rFonts w:ascii="Times New Roman" w:hAnsi="Times New Roman"/>
        </w:rPr>
        <w:t xml:space="preserve">: </w:t>
      </w:r>
      <w:r w:rsidRPr="00FB3323">
        <w:rPr>
          <w:rFonts w:ascii="Times New Roman" w:hAnsi="Times New Roman"/>
          <w:lang w:val="en-US"/>
        </w:rPr>
        <w:t>http</w:t>
      </w:r>
      <w:r w:rsidRPr="00FB3323">
        <w:rPr>
          <w:rFonts w:ascii="Times New Roman" w:hAnsi="Times New Roman"/>
        </w:rPr>
        <w:t>://</w:t>
      </w:r>
      <w:r w:rsidRPr="00FB3323">
        <w:rPr>
          <w:rFonts w:ascii="Times New Roman" w:hAnsi="Times New Roman"/>
          <w:lang w:val="en-US"/>
        </w:rPr>
        <w:t>www</w:t>
      </w:r>
      <w:r w:rsidRPr="00FB3323">
        <w:rPr>
          <w:rFonts w:ascii="Times New Roman" w:hAnsi="Times New Roman"/>
        </w:rPr>
        <w:t>.</w:t>
      </w:r>
      <w:r w:rsidRPr="00FB3323">
        <w:rPr>
          <w:rFonts w:ascii="Times New Roman" w:hAnsi="Times New Roman"/>
          <w:lang w:val="en-US"/>
        </w:rPr>
        <w:t>m</w:t>
      </w:r>
      <w:r w:rsidRPr="00FB3323">
        <w:rPr>
          <w:rFonts w:ascii="Times New Roman" w:hAnsi="Times New Roman"/>
        </w:rPr>
        <w:t>-</w:t>
      </w:r>
      <w:r w:rsidRPr="00FB3323">
        <w:rPr>
          <w:rFonts w:ascii="Times New Roman" w:hAnsi="Times New Roman"/>
          <w:lang w:val="en-US"/>
        </w:rPr>
        <w:t>economy</w:t>
      </w:r>
      <w:r w:rsidRPr="00FB3323">
        <w:rPr>
          <w:rFonts w:ascii="Times New Roman" w:hAnsi="Times New Roman"/>
        </w:rPr>
        <w:t>.</w:t>
      </w:r>
      <w:r w:rsidRPr="00FB3323">
        <w:rPr>
          <w:rFonts w:ascii="Times New Roman" w:hAnsi="Times New Roman"/>
          <w:lang w:val="en-US"/>
        </w:rPr>
        <w:t>ru</w:t>
      </w:r>
      <w:r w:rsidRPr="00FB3323">
        <w:rPr>
          <w:rFonts w:ascii="Times New Roman" w:hAnsi="Times New Roman"/>
        </w:rPr>
        <w:t>/</w:t>
      </w:r>
      <w:r w:rsidRPr="00FB3323">
        <w:rPr>
          <w:rFonts w:ascii="Times New Roman" w:hAnsi="Times New Roman"/>
          <w:lang w:val="en-US"/>
        </w:rPr>
        <w:t>art</w:t>
      </w:r>
      <w:r w:rsidRPr="00FB3323">
        <w:rPr>
          <w:rFonts w:ascii="Times New Roman" w:hAnsi="Times New Roman"/>
        </w:rPr>
        <w:t>.</w:t>
      </w:r>
      <w:r w:rsidRPr="00FB3323">
        <w:rPr>
          <w:rFonts w:ascii="Times New Roman" w:hAnsi="Times New Roman"/>
          <w:lang w:val="en-US"/>
        </w:rPr>
        <w:t>php</w:t>
      </w:r>
      <w:r w:rsidRPr="00FB3323">
        <w:rPr>
          <w:rFonts w:ascii="Times New Roman" w:hAnsi="Times New Roman"/>
        </w:rPr>
        <w:t>?</w:t>
      </w:r>
      <w:r w:rsidRPr="00FB3323">
        <w:rPr>
          <w:rFonts w:ascii="Times New Roman" w:hAnsi="Times New Roman"/>
          <w:lang w:val="en-US"/>
        </w:rPr>
        <w:t>nArtId</w:t>
      </w:r>
      <w:r w:rsidRPr="00FB3323">
        <w:rPr>
          <w:rFonts w:ascii="Times New Roman" w:hAnsi="Times New Roman"/>
        </w:rPr>
        <w:t>=3392</w:t>
      </w:r>
    </w:p>
    <w:p w:rsidR="001852EF" w:rsidRPr="004D5413" w:rsidRDefault="001852EF" w:rsidP="000B03EC">
      <w:pPr>
        <w:spacing w:line="23" w:lineRule="atLeast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Полунин А. Планы: 20 агломераций (супергородов) </w:t>
      </w:r>
      <w:r w:rsidRPr="007D2346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7D2346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URL</w:t>
      </w:r>
      <w:r w:rsidRPr="004D5413">
        <w:rPr>
          <w:rFonts w:ascii="Times New Roman" w:hAnsi="Times New Roman"/>
          <w:lang w:val="en-US"/>
        </w:rPr>
        <w:t xml:space="preserve">: </w:t>
      </w:r>
      <w:r w:rsidRPr="007D2346">
        <w:rPr>
          <w:rFonts w:ascii="Times New Roman" w:hAnsi="Times New Roman"/>
          <w:lang w:val="en-US"/>
        </w:rPr>
        <w:t>http</w:t>
      </w:r>
      <w:r w:rsidRPr="004D5413">
        <w:rPr>
          <w:rFonts w:ascii="Times New Roman" w:hAnsi="Times New Roman"/>
          <w:lang w:val="en-US"/>
        </w:rPr>
        <w:t>://</w:t>
      </w:r>
      <w:r w:rsidRPr="007D2346">
        <w:rPr>
          <w:rFonts w:ascii="Times New Roman" w:hAnsi="Times New Roman"/>
          <w:lang w:val="en-US"/>
        </w:rPr>
        <w:t>www</w:t>
      </w:r>
      <w:r w:rsidRPr="004D5413">
        <w:rPr>
          <w:rFonts w:ascii="Times New Roman" w:hAnsi="Times New Roman"/>
          <w:lang w:val="en-US"/>
        </w:rPr>
        <w:t>.</w:t>
      </w:r>
      <w:r w:rsidRPr="007D2346">
        <w:rPr>
          <w:rFonts w:ascii="Times New Roman" w:hAnsi="Times New Roman"/>
          <w:lang w:val="en-US"/>
        </w:rPr>
        <w:t>umk</w:t>
      </w:r>
      <w:r w:rsidRPr="004D5413">
        <w:rPr>
          <w:rFonts w:ascii="Times New Roman" w:hAnsi="Times New Roman"/>
          <w:lang w:val="en-US"/>
        </w:rPr>
        <w:t>.</w:t>
      </w:r>
      <w:r w:rsidRPr="007D2346">
        <w:rPr>
          <w:rFonts w:ascii="Times New Roman" w:hAnsi="Times New Roman"/>
          <w:lang w:val="en-US"/>
        </w:rPr>
        <w:t>virmk</w:t>
      </w:r>
      <w:r w:rsidRPr="004D5413">
        <w:rPr>
          <w:rFonts w:ascii="Times New Roman" w:hAnsi="Times New Roman"/>
          <w:lang w:val="en-US"/>
        </w:rPr>
        <w:t>.</w:t>
      </w:r>
      <w:r w:rsidRPr="007D2346">
        <w:rPr>
          <w:rFonts w:ascii="Times New Roman" w:hAnsi="Times New Roman"/>
          <w:lang w:val="en-US"/>
        </w:rPr>
        <w:t>ru</w:t>
      </w:r>
      <w:r w:rsidRPr="004D5413">
        <w:rPr>
          <w:rFonts w:ascii="Times New Roman" w:hAnsi="Times New Roman"/>
          <w:lang w:val="en-US"/>
        </w:rPr>
        <w:t>/</w:t>
      </w:r>
      <w:r w:rsidRPr="007D2346">
        <w:rPr>
          <w:rFonts w:ascii="Times New Roman" w:hAnsi="Times New Roman"/>
          <w:lang w:val="en-US"/>
        </w:rPr>
        <w:t>MEDIA</w:t>
      </w:r>
      <w:r w:rsidRPr="004D5413">
        <w:rPr>
          <w:rFonts w:ascii="Times New Roman" w:hAnsi="Times New Roman"/>
          <w:lang w:val="en-US"/>
        </w:rPr>
        <w:t>-</w:t>
      </w:r>
      <w:r w:rsidRPr="007D2346">
        <w:rPr>
          <w:rFonts w:ascii="Times New Roman" w:hAnsi="Times New Roman"/>
          <w:lang w:val="en-US"/>
        </w:rPr>
        <w:t>INT</w:t>
      </w:r>
      <w:r w:rsidRPr="004D5413">
        <w:rPr>
          <w:rFonts w:ascii="Times New Roman" w:hAnsi="Times New Roman"/>
          <w:lang w:val="en-US"/>
        </w:rPr>
        <w:t>-</w:t>
      </w:r>
      <w:r w:rsidRPr="007D2346">
        <w:rPr>
          <w:rFonts w:ascii="Times New Roman" w:hAnsi="Times New Roman"/>
          <w:lang w:val="en-US"/>
        </w:rPr>
        <w:t>HTML</w:t>
      </w:r>
      <w:r w:rsidRPr="004D5413">
        <w:rPr>
          <w:rFonts w:ascii="Times New Roman" w:hAnsi="Times New Roman"/>
          <w:lang w:val="en-US"/>
        </w:rPr>
        <w:t>/</w:t>
      </w:r>
      <w:r w:rsidRPr="007D2346">
        <w:rPr>
          <w:rFonts w:ascii="Times New Roman" w:hAnsi="Times New Roman"/>
          <w:lang w:val="en-US"/>
        </w:rPr>
        <w:t>RUSSIA</w:t>
      </w:r>
      <w:r w:rsidRPr="004D5413">
        <w:rPr>
          <w:rFonts w:ascii="Times New Roman" w:hAnsi="Times New Roman"/>
          <w:lang w:val="en-US"/>
        </w:rPr>
        <w:t>/</w:t>
      </w:r>
      <w:r w:rsidRPr="007D2346">
        <w:rPr>
          <w:rFonts w:ascii="Times New Roman" w:hAnsi="Times New Roman"/>
          <w:lang w:val="en-US"/>
        </w:rPr>
        <w:t>RUS</w:t>
      </w:r>
      <w:r w:rsidRPr="004D5413">
        <w:rPr>
          <w:rFonts w:ascii="Times New Roman" w:hAnsi="Times New Roman"/>
          <w:lang w:val="en-US"/>
        </w:rPr>
        <w:t>-</w:t>
      </w:r>
      <w:r w:rsidRPr="007D2346">
        <w:rPr>
          <w:rFonts w:ascii="Times New Roman" w:hAnsi="Times New Roman"/>
          <w:lang w:val="en-US"/>
        </w:rPr>
        <w:t>new</w:t>
      </w:r>
      <w:r w:rsidRPr="004D5413">
        <w:rPr>
          <w:rFonts w:ascii="Times New Roman" w:hAnsi="Times New Roman"/>
          <w:lang w:val="en-US"/>
        </w:rPr>
        <w:t>/</w:t>
      </w:r>
      <w:r w:rsidRPr="007D2346">
        <w:rPr>
          <w:rFonts w:ascii="Times New Roman" w:hAnsi="Times New Roman"/>
          <w:lang w:val="en-US"/>
        </w:rPr>
        <w:t>aglomer</w:t>
      </w:r>
      <w:r w:rsidRPr="004D5413">
        <w:rPr>
          <w:rFonts w:ascii="Times New Roman" w:hAnsi="Times New Roman"/>
          <w:lang w:val="en-US"/>
        </w:rPr>
        <w:t>-</w:t>
      </w:r>
      <w:r w:rsidRPr="007D2346">
        <w:rPr>
          <w:rFonts w:ascii="Times New Roman" w:hAnsi="Times New Roman"/>
          <w:lang w:val="en-US"/>
        </w:rPr>
        <w:t>ru</w:t>
      </w:r>
      <w:r w:rsidRPr="004D5413">
        <w:rPr>
          <w:rFonts w:ascii="Times New Roman" w:hAnsi="Times New Roman"/>
          <w:lang w:val="en-US"/>
        </w:rPr>
        <w:t>.</w:t>
      </w:r>
      <w:r w:rsidRPr="007D2346">
        <w:rPr>
          <w:rFonts w:ascii="Times New Roman" w:hAnsi="Times New Roman"/>
          <w:lang w:val="en-US"/>
        </w:rPr>
        <w:t>htm</w:t>
      </w:r>
    </w:p>
    <w:p w:rsidR="001852EF" w:rsidRPr="00D91B94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FB3323">
        <w:rPr>
          <w:rFonts w:ascii="Times New Roman" w:hAnsi="Times New Roman"/>
        </w:rPr>
        <w:t xml:space="preserve">Степанский А.Г. Эволюция административно-территориального деления современной России // Географические науки в обеспечении стратегии устойчивого развития в условиях глобализации. Минск, 2012 [электронный ресурс]. </w:t>
      </w:r>
      <w:r w:rsidRPr="00FB3323">
        <w:rPr>
          <w:rFonts w:ascii="Times New Roman" w:hAnsi="Times New Roman"/>
          <w:lang w:val="en-US"/>
        </w:rPr>
        <w:t>URL</w:t>
      </w:r>
      <w:r w:rsidRPr="007D2346">
        <w:rPr>
          <w:rFonts w:ascii="Times New Roman" w:hAnsi="Times New Roman"/>
        </w:rPr>
        <w:t xml:space="preserve">: </w:t>
      </w:r>
      <w:r w:rsidRPr="00FB3323">
        <w:rPr>
          <w:rFonts w:ascii="Times New Roman" w:hAnsi="Times New Roman"/>
          <w:lang w:val="en-US"/>
        </w:rPr>
        <w:t>http</w:t>
      </w:r>
      <w:r w:rsidRPr="007D2346">
        <w:rPr>
          <w:rFonts w:ascii="Times New Roman" w:hAnsi="Times New Roman"/>
        </w:rPr>
        <w:t>://</w:t>
      </w:r>
      <w:r w:rsidRPr="00FB3323">
        <w:rPr>
          <w:rFonts w:ascii="Times New Roman" w:hAnsi="Times New Roman"/>
          <w:lang w:val="en-US"/>
        </w:rPr>
        <w:t>elib</w:t>
      </w:r>
      <w:r w:rsidRPr="007D2346">
        <w:rPr>
          <w:rFonts w:ascii="Times New Roman" w:hAnsi="Times New Roman"/>
        </w:rPr>
        <w:t>.</w:t>
      </w:r>
      <w:r w:rsidRPr="00FB3323">
        <w:rPr>
          <w:rFonts w:ascii="Times New Roman" w:hAnsi="Times New Roman"/>
          <w:lang w:val="en-US"/>
        </w:rPr>
        <w:t>bsu</w:t>
      </w:r>
      <w:r w:rsidRPr="007D2346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by</w:t>
      </w:r>
      <w:r w:rsidRPr="007D2346"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bitstream</w:t>
      </w:r>
    </w:p>
    <w:p w:rsidR="001852EF" w:rsidRPr="00FB3323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FB3323">
        <w:rPr>
          <w:rFonts w:ascii="Times New Roman" w:hAnsi="Times New Roman"/>
        </w:rPr>
        <w:t xml:space="preserve">Тархов С.А. Изменение административно-территориального и политического деления России за 300 лет // География. 2001. №15, 21, 28 [электронный ресурс]. </w:t>
      </w:r>
      <w:r w:rsidRPr="00FB3323">
        <w:rPr>
          <w:rFonts w:ascii="Times New Roman" w:hAnsi="Times New Roman"/>
          <w:lang w:val="en-US"/>
        </w:rPr>
        <w:t>URL</w:t>
      </w:r>
      <w:r w:rsidRPr="00FB3323">
        <w:rPr>
          <w:rFonts w:ascii="Times New Roman" w:hAnsi="Times New Roman"/>
        </w:rPr>
        <w:t>: http://geo.1september.ru/articles/2001/15/02</w:t>
      </w:r>
    </w:p>
    <w:p w:rsidR="001852EF" w:rsidRPr="00FB3323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FB3323">
        <w:rPr>
          <w:rFonts w:ascii="Times New Roman" w:hAnsi="Times New Roman"/>
        </w:rPr>
        <w:t>Юрьев М.</w:t>
      </w:r>
      <w:r>
        <w:rPr>
          <w:rFonts w:ascii="Times New Roman" w:hAnsi="Times New Roman"/>
        </w:rPr>
        <w:t>З.</w:t>
      </w:r>
      <w:r w:rsidRPr="00FB3323">
        <w:rPr>
          <w:rFonts w:ascii="Times New Roman" w:hAnsi="Times New Roman"/>
        </w:rPr>
        <w:t xml:space="preserve"> В России останется всего 12 губерний // Комсомольская правда. 2005. 15 апреля </w:t>
      </w:r>
    </w:p>
    <w:p w:rsidR="001852EF" w:rsidRPr="00FB3323" w:rsidRDefault="001852EF" w:rsidP="000B03EC">
      <w:pPr>
        <w:spacing w:line="23" w:lineRule="atLeast"/>
        <w:ind w:firstLine="0"/>
        <w:rPr>
          <w:rFonts w:ascii="Times New Roman" w:hAnsi="Times New Roman"/>
          <w:lang w:val="en-US"/>
        </w:rPr>
      </w:pPr>
      <w:r w:rsidRPr="00FB3323">
        <w:rPr>
          <w:rFonts w:ascii="Times New Roman" w:hAnsi="Times New Roman"/>
        </w:rPr>
        <w:t xml:space="preserve">Владимирская область может стать Волго-Окской губернией [электронный ресурс]. </w:t>
      </w:r>
      <w:r w:rsidRPr="00FB3323">
        <w:rPr>
          <w:rFonts w:ascii="Times New Roman" w:hAnsi="Times New Roman"/>
          <w:lang w:val="en-US"/>
        </w:rPr>
        <w:t>URL: http://vladmarket.ru/newsreg/?news=421&amp;y=2004&amp;m=5&amp;d=21#Scene_1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  <w:lang w:val="en-US"/>
        </w:rPr>
      </w:pP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  <w:sectPr w:rsidR="001852EF" w:rsidSect="002D6BB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852EF" w:rsidRPr="000D6FCC" w:rsidRDefault="001852EF" w:rsidP="000B03EC">
      <w:pPr>
        <w:spacing w:line="23" w:lineRule="atLeast"/>
        <w:ind w:firstLine="0"/>
        <w:jc w:val="center"/>
        <w:rPr>
          <w:rFonts w:ascii="Times New Roman" w:hAnsi="Times New Roman"/>
          <w:b/>
        </w:rPr>
      </w:pPr>
      <w:r w:rsidRPr="000D6FCC">
        <w:rPr>
          <w:rFonts w:ascii="Times New Roman" w:hAnsi="Times New Roman"/>
          <w:b/>
        </w:rPr>
        <w:t>КРИТЕРИИ ОЦЕНИВАНИЯ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 балл за посещение семинарского занятия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балла – максимальное количество баллов за работу по устным вопросам семинара 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 балла – максимальное количество баллов за презентации и доклады о проектах реформы ПТД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 балла – максимальное количество баллов за эссе «Роль географических исследований в проведении реформы ПТД России»</w:t>
      </w:r>
    </w:p>
    <w:p w:rsidR="001852EF" w:rsidRPr="000B03EC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p w:rsidR="001852EF" w:rsidRPr="000B03EC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0B03EC">
        <w:rPr>
          <w:rFonts w:ascii="Times New Roman" w:hAnsi="Times New Roman"/>
        </w:rPr>
        <w:t xml:space="preserve">Теоретическая часть семинара </w:t>
      </w:r>
    </w:p>
    <w:p w:rsidR="001852EF" w:rsidRPr="000B03EC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0B03EC">
        <w:rPr>
          <w:rFonts w:ascii="Times New Roman" w:hAnsi="Times New Roman"/>
        </w:rPr>
        <w:t>3 балла – показаны структурированные знания об эволюции административно-территориального устройства России, студент знает и характеризует этапы административно-территориальных реформ в стране, их недостатки и принципы, закрепленные за каждой новой сеткой АТД</w:t>
      </w:r>
    </w:p>
    <w:p w:rsidR="001852EF" w:rsidRPr="000B03EC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0B03EC">
        <w:rPr>
          <w:rFonts w:ascii="Times New Roman" w:hAnsi="Times New Roman"/>
        </w:rPr>
        <w:t xml:space="preserve">2 балла – показаны достаточные знания об эволюции административно-территориального устройства России, студент знает и правильно характеризует этапы административно-территориальных реформ в стране, их недостатки и принципы, закрепленные за каждой новой сеткой АТД, но допускает незначительные ошибки, которые самостоятельно же исправляет </w:t>
      </w:r>
    </w:p>
    <w:p w:rsidR="001852EF" w:rsidRPr="000B03EC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 w:rsidRPr="000B03EC">
        <w:rPr>
          <w:rFonts w:ascii="Times New Roman" w:hAnsi="Times New Roman"/>
        </w:rPr>
        <w:t xml:space="preserve">1 балл – показаны общие знания об эволюции административно-территориального устройства России, только в общих чертах студент знает и характеризует этапы административно-территориальных реформ в стране, их недостатки и принципы, делает значительные ошибки в ходе собеседования, но исправляет их с помощью подсказки преподавателя </w:t>
      </w:r>
    </w:p>
    <w:p w:rsidR="001852EF" w:rsidRPr="000B03EC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Презентационная работа (+ доклад)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балла – представлен один из вариантов деления страны, сделана корректная презентация на основе доклада, в презентации присутствует карта новой сетки регионов России. Студент корректно называет основные принципы, положенные в основу данной сетки АТД, называет ее недостатки и преимущества, а также сравнивает ее с современным делением 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1,5 балла – представлен один из вариантов деления страны, сделана корректная презентация на основе доклада, но в презентации отсутствует карта новой сетки регионов России. При этом студент корректно называет основные принципы, положенные в основу данной сетки АТД, называет ее недостатки и преимущества, а также сравнивает ее с современным делением 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 балл – представлен один из вариантов деления страны, сделана корректная презентация на основе доклада, в презентации присутствует карта новой сетки регионов России. При этом студент делает ошибки в перечислении  основных принципов, положенных в основу данной сетки АТД, называет не все ее недостатки и преимущества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0,5 балла - представлен один из вариантов деления страны, сделана корректная презентация на основе доклада, но в презентации отсутствует карта новой сетки регионов России. При этом студент делает ошибки в перечислении  основных принципов, положенных в основу данной сетки АТД, называет не все ее недостатки и преимущества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 баллов – за отсутствие доклада по заданной теме или за некорректное его представление 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Эссе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балл – за самостоятельность мышления 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+ 1 балл – за указание теоретических положений географии, которые могут быть использованы в реализации реформы ПТД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+ 1 балл – за указание методологических положений географии, которые могут быть использованы в реализации реформы ПТД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+ 1 балл – за использование междисциплинарного подхода в рассуждениях </w:t>
      </w: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p w:rsidR="001852EF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p w:rsidR="001852EF" w:rsidRPr="004D5413" w:rsidRDefault="001852EF" w:rsidP="000B03EC">
      <w:pPr>
        <w:spacing w:line="23" w:lineRule="atLeast"/>
        <w:ind w:firstLine="0"/>
        <w:rPr>
          <w:rFonts w:ascii="Times New Roman" w:hAnsi="Times New Roman"/>
        </w:rPr>
      </w:pPr>
    </w:p>
    <w:sectPr w:rsidR="001852EF" w:rsidRPr="004D5413" w:rsidSect="002D6B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382A"/>
    <w:multiLevelType w:val="hybridMultilevel"/>
    <w:tmpl w:val="5DD8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B81"/>
    <w:rsid w:val="000B03EC"/>
    <w:rsid w:val="000B1B81"/>
    <w:rsid w:val="000C0EFF"/>
    <w:rsid w:val="000D6FCC"/>
    <w:rsid w:val="00107656"/>
    <w:rsid w:val="001852EF"/>
    <w:rsid w:val="00293884"/>
    <w:rsid w:val="002D6BBD"/>
    <w:rsid w:val="00304F15"/>
    <w:rsid w:val="00307057"/>
    <w:rsid w:val="003B0826"/>
    <w:rsid w:val="004D5413"/>
    <w:rsid w:val="005223CB"/>
    <w:rsid w:val="007C296B"/>
    <w:rsid w:val="007D2346"/>
    <w:rsid w:val="00850A9A"/>
    <w:rsid w:val="0086464C"/>
    <w:rsid w:val="00931317"/>
    <w:rsid w:val="00936881"/>
    <w:rsid w:val="00B27D56"/>
    <w:rsid w:val="00CD6AFA"/>
    <w:rsid w:val="00D84061"/>
    <w:rsid w:val="00D91B94"/>
    <w:rsid w:val="00FB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81"/>
    <w:pPr>
      <w:spacing w:line="360" w:lineRule="auto"/>
      <w:ind w:firstLine="539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07656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6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0B1B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C0E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1175</Words>
  <Characters>6701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user</cp:lastModifiedBy>
  <cp:revision>3</cp:revision>
  <dcterms:created xsi:type="dcterms:W3CDTF">2016-01-25T07:08:00Z</dcterms:created>
  <dcterms:modified xsi:type="dcterms:W3CDTF">2016-01-25T14:17:00Z</dcterms:modified>
</cp:coreProperties>
</file>